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B43E" w14:textId="3276B5B5" w:rsidR="00C21B7D" w:rsidRDefault="007B0AFA" w:rsidP="007B0AF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Education, Health &amp; Care (EHC) Needs Assessment Improvement Plan</w:t>
      </w:r>
    </w:p>
    <w:p w14:paraId="6739A5E2" w14:textId="408BD188" w:rsidR="00D72B63" w:rsidRPr="00D72B63" w:rsidRDefault="00D72B63" w:rsidP="00D72B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this plan is primarily to address the issues identified within the LGSCO letter.  It will be incorporated into the wider SEND </w:t>
      </w:r>
      <w:r w:rsidR="00022CCC">
        <w:rPr>
          <w:rFonts w:ascii="Arial" w:hAnsi="Arial" w:cs="Arial"/>
          <w:sz w:val="24"/>
          <w:szCs w:val="24"/>
        </w:rPr>
        <w:t xml:space="preserve">Partnership </w:t>
      </w:r>
      <w:r>
        <w:rPr>
          <w:rFonts w:ascii="Arial" w:hAnsi="Arial" w:cs="Arial"/>
          <w:sz w:val="24"/>
          <w:szCs w:val="24"/>
        </w:rPr>
        <w:t>Improvement Plan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3118"/>
        <w:gridCol w:w="1701"/>
        <w:gridCol w:w="1418"/>
        <w:gridCol w:w="1701"/>
        <w:gridCol w:w="1762"/>
      </w:tblGrid>
      <w:tr w:rsidR="007B0AFA" w14:paraId="5901209A" w14:textId="77777777" w:rsidTr="007B0AFA">
        <w:tc>
          <w:tcPr>
            <w:tcW w:w="4248" w:type="dxa"/>
          </w:tcPr>
          <w:p w14:paraId="32C5557B" w14:textId="77777777" w:rsidR="007B0AFA" w:rsidRPr="007B0AFA" w:rsidRDefault="007B0AFA" w:rsidP="007B0AFA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AFA">
              <w:rPr>
                <w:rFonts w:ascii="Arial" w:hAnsi="Arial" w:cs="Arial"/>
                <w:b/>
                <w:bCs/>
              </w:rPr>
              <w:t>Outcome to be achieved</w:t>
            </w:r>
          </w:p>
          <w:p w14:paraId="277F7B98" w14:textId="3B895CFE" w:rsidR="007B0AFA" w:rsidRPr="007B0AFA" w:rsidRDefault="007B0AFA" w:rsidP="007B0AFA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AFA">
              <w:rPr>
                <w:rFonts w:ascii="Arial" w:hAnsi="Arial" w:cs="Arial"/>
                <w:b/>
                <w:bCs/>
              </w:rPr>
              <w:t>(What do we need to do)</w:t>
            </w:r>
          </w:p>
        </w:tc>
        <w:tc>
          <w:tcPr>
            <w:tcW w:w="3118" w:type="dxa"/>
          </w:tcPr>
          <w:p w14:paraId="561D1333" w14:textId="77777777" w:rsidR="007B0AFA" w:rsidRPr="007B0AFA" w:rsidRDefault="007B0AFA" w:rsidP="007B0AFA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AFA">
              <w:rPr>
                <w:rFonts w:ascii="Arial" w:hAnsi="Arial" w:cs="Arial"/>
                <w:b/>
                <w:bCs/>
              </w:rPr>
              <w:t>Progress Milestones</w:t>
            </w:r>
          </w:p>
          <w:p w14:paraId="60B53442" w14:textId="5F4A71B9" w:rsidR="007B0AFA" w:rsidRPr="007B0AFA" w:rsidRDefault="007B0AFA" w:rsidP="007B0AFA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AFA">
              <w:rPr>
                <w:rFonts w:ascii="Arial" w:hAnsi="Arial" w:cs="Arial"/>
                <w:b/>
                <w:bCs/>
              </w:rPr>
              <w:t>(How will we know we are making progress)</w:t>
            </w:r>
          </w:p>
        </w:tc>
        <w:tc>
          <w:tcPr>
            <w:tcW w:w="1701" w:type="dxa"/>
          </w:tcPr>
          <w:p w14:paraId="22A2B11A" w14:textId="2DBE38BC" w:rsidR="007B0AFA" w:rsidRPr="007B0AFA" w:rsidRDefault="008C565B" w:rsidP="007B0A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Senior Responsible</w:t>
            </w:r>
            <w:r w:rsidR="007B0AFA" w:rsidRPr="007B0AFA">
              <w:rPr>
                <w:rFonts w:ascii="Arial" w:hAnsi="Arial" w:cs="Arial"/>
                <w:b/>
                <w:bCs/>
              </w:rPr>
              <w:t xml:space="preserve"> Officer</w:t>
            </w:r>
            <w:r>
              <w:rPr>
                <w:rFonts w:ascii="Arial" w:hAnsi="Arial" w:cs="Arial"/>
                <w:b/>
                <w:bCs/>
              </w:rPr>
              <w:t xml:space="preserve"> (SRO)</w:t>
            </w:r>
          </w:p>
        </w:tc>
        <w:tc>
          <w:tcPr>
            <w:tcW w:w="1418" w:type="dxa"/>
          </w:tcPr>
          <w:p w14:paraId="56710637" w14:textId="4DA574B7" w:rsidR="007B0AFA" w:rsidRPr="007B0AFA" w:rsidRDefault="007B0AFA" w:rsidP="007B0AFA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AFA">
              <w:rPr>
                <w:rFonts w:ascii="Arial" w:hAnsi="Arial" w:cs="Arial"/>
                <w:b/>
                <w:bCs/>
              </w:rPr>
              <w:t>Timescale</w:t>
            </w:r>
          </w:p>
        </w:tc>
        <w:tc>
          <w:tcPr>
            <w:tcW w:w="1701" w:type="dxa"/>
          </w:tcPr>
          <w:p w14:paraId="490848AB" w14:textId="035E8F86" w:rsidR="007B0AFA" w:rsidRPr="007B0AFA" w:rsidRDefault="007B0AFA" w:rsidP="007B0AFA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AFA">
              <w:rPr>
                <w:rFonts w:ascii="Arial" w:hAnsi="Arial" w:cs="Arial"/>
                <w:b/>
                <w:bCs/>
              </w:rPr>
              <w:t>BRAG (Blue/Red/Amber/Green) rating</w:t>
            </w:r>
          </w:p>
        </w:tc>
        <w:tc>
          <w:tcPr>
            <w:tcW w:w="1762" w:type="dxa"/>
          </w:tcPr>
          <w:p w14:paraId="5DD8960C" w14:textId="38C35F8E" w:rsidR="007B0AFA" w:rsidRPr="007B0AFA" w:rsidRDefault="007B0AFA" w:rsidP="007B0AFA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AFA">
              <w:rPr>
                <w:rFonts w:ascii="Arial" w:hAnsi="Arial" w:cs="Arial"/>
                <w:b/>
                <w:bCs/>
              </w:rPr>
              <w:t>Accountability &amp; Monitoring</w:t>
            </w:r>
          </w:p>
        </w:tc>
      </w:tr>
      <w:tr w:rsidR="007B0AFA" w14:paraId="32C37648" w14:textId="77777777" w:rsidTr="007B0AFA">
        <w:tc>
          <w:tcPr>
            <w:tcW w:w="4248" w:type="dxa"/>
          </w:tcPr>
          <w:p w14:paraId="1B4C9069" w14:textId="7979E7E9" w:rsidR="007B0AFA" w:rsidRPr="007B0AFA" w:rsidRDefault="00F440D4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 agency workers for the short-term to increase</w:t>
            </w:r>
            <w:r w:rsidR="007B0AFA" w:rsidRPr="007B0A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ability </w:t>
            </w:r>
            <w:r w:rsidR="007B0AFA" w:rsidRPr="007B0AFA">
              <w:rPr>
                <w:rFonts w:ascii="Arial" w:hAnsi="Arial" w:cs="Arial"/>
              </w:rPr>
              <w:t xml:space="preserve">to meet </w:t>
            </w:r>
            <w:r>
              <w:rPr>
                <w:rFonts w:ascii="Arial" w:hAnsi="Arial" w:cs="Arial"/>
              </w:rPr>
              <w:t xml:space="preserve">the </w:t>
            </w:r>
            <w:r w:rsidR="007B0AFA" w:rsidRPr="007B0AFA">
              <w:rPr>
                <w:rFonts w:ascii="Arial" w:hAnsi="Arial" w:cs="Arial"/>
              </w:rPr>
              <w:t>demand for new EHC assessment requests</w:t>
            </w:r>
          </w:p>
        </w:tc>
        <w:tc>
          <w:tcPr>
            <w:tcW w:w="3118" w:type="dxa"/>
          </w:tcPr>
          <w:p w14:paraId="21ADD44B" w14:textId="44C62C10" w:rsidR="007B0AFA" w:rsidRDefault="00F440D4" w:rsidP="00BB57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Agencies found</w:t>
            </w:r>
            <w:r w:rsidR="00BB57E3" w:rsidRPr="00BB57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able to provide</w:t>
            </w:r>
            <w:r w:rsidR="00BB57E3" w:rsidRPr="00BB57E3">
              <w:rPr>
                <w:rFonts w:ascii="Arial" w:hAnsi="Arial" w:cs="Arial"/>
              </w:rPr>
              <w:t xml:space="preserve"> </w:t>
            </w:r>
            <w:r w:rsidR="00BB57E3">
              <w:rPr>
                <w:rFonts w:ascii="Arial" w:hAnsi="Arial" w:cs="Arial"/>
              </w:rPr>
              <w:t>Educational Psychologists</w:t>
            </w:r>
            <w:r>
              <w:rPr>
                <w:rFonts w:ascii="Arial" w:hAnsi="Arial" w:cs="Arial"/>
              </w:rPr>
              <w:t xml:space="preserve"> (EPs)</w:t>
            </w:r>
            <w:r w:rsidR="00BB57E3">
              <w:rPr>
                <w:rFonts w:ascii="Arial" w:hAnsi="Arial" w:cs="Arial"/>
              </w:rPr>
              <w:t xml:space="preserve"> and EHC Plan writers</w:t>
            </w:r>
          </w:p>
          <w:p w14:paraId="0FE716D5" w14:textId="2C40A1D7" w:rsidR="00BB57E3" w:rsidRDefault="00BB57E3" w:rsidP="00BB57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Additional </w:t>
            </w:r>
            <w:r w:rsidR="00F440D4">
              <w:rPr>
                <w:rFonts w:ascii="Arial" w:hAnsi="Arial" w:cs="Arial"/>
              </w:rPr>
              <w:t>agency</w:t>
            </w:r>
            <w:r>
              <w:rPr>
                <w:rFonts w:ascii="Arial" w:hAnsi="Arial" w:cs="Arial"/>
              </w:rPr>
              <w:t xml:space="preserve"> staffing sourced and in place</w:t>
            </w:r>
          </w:p>
          <w:p w14:paraId="634CC52A" w14:textId="7717F657" w:rsidR="00BB57E3" w:rsidRPr="00BB57E3" w:rsidRDefault="00BB57E3" w:rsidP="00BB57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</w:t>
            </w:r>
            <w:r w:rsidR="00F440D4">
              <w:rPr>
                <w:rFonts w:ascii="Arial" w:hAnsi="Arial" w:cs="Arial"/>
              </w:rPr>
              <w:t>extra</w:t>
            </w:r>
            <w:r>
              <w:rPr>
                <w:rFonts w:ascii="Arial" w:hAnsi="Arial" w:cs="Arial"/>
              </w:rPr>
              <w:t xml:space="preserve"> 330 assessments completed </w:t>
            </w:r>
            <w:r w:rsidR="00F440D4">
              <w:rPr>
                <w:rFonts w:ascii="Arial" w:hAnsi="Arial" w:cs="Arial"/>
              </w:rPr>
              <w:t>every 3 months</w:t>
            </w:r>
          </w:p>
        </w:tc>
        <w:tc>
          <w:tcPr>
            <w:tcW w:w="1701" w:type="dxa"/>
          </w:tcPr>
          <w:p w14:paraId="1334BEDE" w14:textId="7DE174B3" w:rsidR="007B0AFA" w:rsidRPr="007B0AFA" w:rsidRDefault="008C565B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Deputy Director, Resources &amp; Transformation</w:t>
            </w:r>
          </w:p>
        </w:tc>
        <w:tc>
          <w:tcPr>
            <w:tcW w:w="1418" w:type="dxa"/>
          </w:tcPr>
          <w:p w14:paraId="1DD7C17A" w14:textId="77777777" w:rsidR="007B0AFA" w:rsidRDefault="008C565B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2026</w:t>
            </w:r>
          </w:p>
          <w:p w14:paraId="47C2A290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</w:p>
          <w:p w14:paraId="7A930EFE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</w:p>
          <w:p w14:paraId="0ABD416E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2026</w:t>
            </w:r>
          </w:p>
          <w:p w14:paraId="70637510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</w:p>
          <w:p w14:paraId="698AFF9F" w14:textId="5FD59898" w:rsidR="008C565B" w:rsidRPr="007B0AFA" w:rsidRDefault="008C565B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</w:t>
            </w:r>
            <w:r w:rsidR="00F440D4">
              <w:rPr>
                <w:rFonts w:ascii="Arial" w:hAnsi="Arial" w:cs="Arial"/>
              </w:rPr>
              <w:t>-June</w:t>
            </w:r>
            <w:r>
              <w:rPr>
                <w:rFonts w:ascii="Arial" w:hAnsi="Arial" w:cs="Arial"/>
              </w:rPr>
              <w:t xml:space="preserve"> 2026</w:t>
            </w:r>
            <w:r w:rsidR="00F440D4">
              <w:rPr>
                <w:rFonts w:ascii="Arial" w:hAnsi="Arial" w:cs="Arial"/>
              </w:rPr>
              <w:t xml:space="preserve"> onwards</w:t>
            </w:r>
          </w:p>
        </w:tc>
        <w:tc>
          <w:tcPr>
            <w:tcW w:w="1701" w:type="dxa"/>
          </w:tcPr>
          <w:p w14:paraId="147D60B7" w14:textId="04963CBF" w:rsidR="007B0AFA" w:rsidRPr="00402492" w:rsidRDefault="00402492" w:rsidP="007B0AFA">
            <w:pPr>
              <w:jc w:val="center"/>
              <w:rPr>
                <w:rFonts w:ascii="Arial" w:hAnsi="Arial" w:cs="Arial"/>
                <w:b/>
                <w:bCs/>
                <w:color w:val="FFC000"/>
              </w:rPr>
            </w:pPr>
            <w:r w:rsidRPr="00402492">
              <w:rPr>
                <w:rFonts w:ascii="Arial" w:hAnsi="Arial" w:cs="Arial"/>
                <w:b/>
                <w:bCs/>
                <w:color w:val="FFC000"/>
              </w:rPr>
              <w:t>Amber</w:t>
            </w:r>
          </w:p>
        </w:tc>
        <w:tc>
          <w:tcPr>
            <w:tcW w:w="1762" w:type="dxa"/>
          </w:tcPr>
          <w:p w14:paraId="15A7FB9F" w14:textId="77777777" w:rsidR="007B0AFA" w:rsidRDefault="008C565B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Children’s Scrutiny</w:t>
            </w:r>
          </w:p>
          <w:p w14:paraId="11F52F1E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</w:p>
          <w:p w14:paraId="1EC5D2DA" w14:textId="060E2983" w:rsidR="008C565B" w:rsidRDefault="008C565B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6C3F81">
              <w:rPr>
                <w:rFonts w:ascii="Arial" w:hAnsi="Arial" w:cs="Arial"/>
              </w:rPr>
              <w:t xml:space="preserve">orporate </w:t>
            </w:r>
            <w:r>
              <w:rPr>
                <w:rFonts w:ascii="Arial" w:hAnsi="Arial" w:cs="Arial"/>
              </w:rPr>
              <w:t>L</w:t>
            </w:r>
            <w:r w:rsidR="006C3F81">
              <w:rPr>
                <w:rFonts w:ascii="Arial" w:hAnsi="Arial" w:cs="Arial"/>
              </w:rPr>
              <w:t xml:space="preserve">eadership </w:t>
            </w:r>
            <w:r>
              <w:rPr>
                <w:rFonts w:ascii="Arial" w:hAnsi="Arial" w:cs="Arial"/>
              </w:rPr>
              <w:t>T</w:t>
            </w:r>
            <w:r w:rsidR="006C3F81">
              <w:rPr>
                <w:rFonts w:ascii="Arial" w:hAnsi="Arial" w:cs="Arial"/>
              </w:rPr>
              <w:t>eam (CLT)</w:t>
            </w:r>
          </w:p>
          <w:p w14:paraId="2FB59A9D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</w:p>
          <w:p w14:paraId="28F3F9D0" w14:textId="2D4E7444" w:rsidR="008C565B" w:rsidRPr="007B0AFA" w:rsidRDefault="008C565B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6C3F81">
              <w:rPr>
                <w:rFonts w:ascii="Arial" w:hAnsi="Arial" w:cs="Arial"/>
              </w:rPr>
              <w:t xml:space="preserve">hildren </w:t>
            </w:r>
            <w:r>
              <w:rPr>
                <w:rFonts w:ascii="Arial" w:hAnsi="Arial" w:cs="Arial"/>
              </w:rPr>
              <w:t>&amp;</w:t>
            </w:r>
            <w:r w:rsidR="006C3F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="006C3F81">
              <w:rPr>
                <w:rFonts w:ascii="Arial" w:hAnsi="Arial" w:cs="Arial"/>
              </w:rPr>
              <w:t>amilies</w:t>
            </w:r>
            <w:r>
              <w:rPr>
                <w:rFonts w:ascii="Arial" w:hAnsi="Arial" w:cs="Arial"/>
              </w:rPr>
              <w:t xml:space="preserve"> S</w:t>
            </w:r>
            <w:r w:rsidR="006C3F81">
              <w:rPr>
                <w:rFonts w:ascii="Arial" w:hAnsi="Arial" w:cs="Arial"/>
              </w:rPr>
              <w:t xml:space="preserve">enior Leadership </w:t>
            </w:r>
            <w:r>
              <w:rPr>
                <w:rFonts w:ascii="Arial" w:hAnsi="Arial" w:cs="Arial"/>
              </w:rPr>
              <w:t>T</w:t>
            </w:r>
            <w:r w:rsidR="006C3F81">
              <w:rPr>
                <w:rFonts w:ascii="Arial" w:hAnsi="Arial" w:cs="Arial"/>
              </w:rPr>
              <w:t>eam (C&amp;FSLT)</w:t>
            </w:r>
          </w:p>
        </w:tc>
      </w:tr>
      <w:tr w:rsidR="007B0AFA" w14:paraId="68E3B9F4" w14:textId="77777777" w:rsidTr="007B0AFA">
        <w:tc>
          <w:tcPr>
            <w:tcW w:w="4248" w:type="dxa"/>
          </w:tcPr>
          <w:p w14:paraId="0F9D7A35" w14:textId="19A6936E" w:rsidR="007B0AFA" w:rsidRPr="007B0AFA" w:rsidRDefault="00F440D4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 additional new staff</w:t>
            </w:r>
            <w:r w:rsidR="007B0AFA" w:rsidRPr="007B0AFA">
              <w:rPr>
                <w:rFonts w:ascii="Arial" w:hAnsi="Arial" w:cs="Arial"/>
              </w:rPr>
              <w:t xml:space="preserve"> permanently in</w:t>
            </w:r>
            <w:r w:rsidR="006C3F81">
              <w:rPr>
                <w:rFonts w:ascii="Arial" w:hAnsi="Arial" w:cs="Arial"/>
              </w:rPr>
              <w:t xml:space="preserve"> the Educational Psychology Service (EPS) and the SEN Statutory Assessment &amp; Provision (SENSAP) Team </w:t>
            </w:r>
            <w:r w:rsidR="007B0AFA" w:rsidRPr="007B0AFA">
              <w:rPr>
                <w:rFonts w:ascii="Arial" w:hAnsi="Arial" w:cs="Arial"/>
              </w:rPr>
              <w:t>to meet demand for new EHC assessment requests</w:t>
            </w:r>
          </w:p>
        </w:tc>
        <w:tc>
          <w:tcPr>
            <w:tcW w:w="3118" w:type="dxa"/>
          </w:tcPr>
          <w:p w14:paraId="485B774C" w14:textId="4E2CC356" w:rsidR="007B0AFA" w:rsidRDefault="00BB57E3" w:rsidP="00BB57E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posts established and approved for </w:t>
            </w:r>
            <w:r w:rsidR="00F440D4">
              <w:rPr>
                <w:rFonts w:ascii="Arial" w:hAnsi="Arial" w:cs="Arial"/>
              </w:rPr>
              <w:t xml:space="preserve">more </w:t>
            </w:r>
            <w:r>
              <w:rPr>
                <w:rFonts w:ascii="Arial" w:hAnsi="Arial" w:cs="Arial"/>
              </w:rPr>
              <w:t xml:space="preserve">Educational Psychologists (including Assistant EPs) and </w:t>
            </w:r>
            <w:proofErr w:type="gramStart"/>
            <w:r>
              <w:rPr>
                <w:rFonts w:ascii="Arial" w:hAnsi="Arial" w:cs="Arial"/>
              </w:rPr>
              <w:t>additional  EHC</w:t>
            </w:r>
            <w:proofErr w:type="gramEnd"/>
            <w:r>
              <w:rPr>
                <w:rFonts w:ascii="Arial" w:hAnsi="Arial" w:cs="Arial"/>
              </w:rPr>
              <w:t xml:space="preserve"> Plan writers</w:t>
            </w:r>
            <w:r w:rsidR="00F440D4">
              <w:rPr>
                <w:rFonts w:ascii="Arial" w:hAnsi="Arial" w:cs="Arial"/>
              </w:rPr>
              <w:t xml:space="preserve"> and Case Officers</w:t>
            </w:r>
            <w:r>
              <w:rPr>
                <w:rFonts w:ascii="Arial" w:hAnsi="Arial" w:cs="Arial"/>
              </w:rPr>
              <w:t xml:space="preserve"> in SENSAP Team</w:t>
            </w:r>
          </w:p>
          <w:p w14:paraId="02E2E4C3" w14:textId="77777777" w:rsidR="00BB57E3" w:rsidRDefault="00BB57E3" w:rsidP="00BB57E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Recruitment process underway</w:t>
            </w:r>
          </w:p>
          <w:p w14:paraId="69F87D15" w14:textId="6AE43F00" w:rsidR="00BB57E3" w:rsidRDefault="00BB57E3" w:rsidP="00BB57E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staff successfully in post</w:t>
            </w:r>
          </w:p>
          <w:p w14:paraId="2765F2C3" w14:textId="73A7A637" w:rsidR="00BB57E3" w:rsidRPr="00BB57E3" w:rsidRDefault="00F440D4" w:rsidP="00BB57E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An extra</w:t>
            </w:r>
            <w:r w:rsidR="00BB57E3">
              <w:rPr>
                <w:rFonts w:ascii="Arial" w:hAnsi="Arial" w:cs="Arial"/>
              </w:rPr>
              <w:t xml:space="preserve"> 110 </w:t>
            </w:r>
            <w:r>
              <w:rPr>
                <w:rFonts w:ascii="Arial" w:hAnsi="Arial" w:cs="Arial"/>
              </w:rPr>
              <w:t>assessments able to be completed every month</w:t>
            </w:r>
          </w:p>
        </w:tc>
        <w:tc>
          <w:tcPr>
            <w:tcW w:w="1701" w:type="dxa"/>
          </w:tcPr>
          <w:p w14:paraId="0D1EDC77" w14:textId="012105B2" w:rsidR="007B0AFA" w:rsidRPr="007B0AFA" w:rsidRDefault="008C565B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Deputy Director, Learning</w:t>
            </w:r>
          </w:p>
        </w:tc>
        <w:tc>
          <w:tcPr>
            <w:tcW w:w="1418" w:type="dxa"/>
          </w:tcPr>
          <w:p w14:paraId="05F27C37" w14:textId="77777777" w:rsidR="007B0AFA" w:rsidRDefault="008C565B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2026</w:t>
            </w:r>
          </w:p>
          <w:p w14:paraId="408F38C6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</w:p>
          <w:p w14:paraId="7DBB4505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</w:p>
          <w:p w14:paraId="6E4FE0F1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</w:p>
          <w:p w14:paraId="7B9144FE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</w:p>
          <w:p w14:paraId="0FCFFF58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</w:p>
          <w:p w14:paraId="09758ACD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</w:p>
          <w:p w14:paraId="15385E22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</w:p>
          <w:p w14:paraId="00F97AD3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</w:p>
          <w:p w14:paraId="1EAAC53F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February/ March 2026</w:t>
            </w:r>
          </w:p>
          <w:p w14:paraId="5FCC8DE4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</w:p>
          <w:p w14:paraId="2D4BD168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2026</w:t>
            </w:r>
          </w:p>
          <w:p w14:paraId="54D94A71" w14:textId="77777777" w:rsidR="00F440D4" w:rsidRDefault="00F440D4" w:rsidP="007B0AFA">
            <w:pPr>
              <w:jc w:val="center"/>
              <w:rPr>
                <w:rFonts w:ascii="Arial" w:hAnsi="Arial" w:cs="Arial"/>
              </w:rPr>
            </w:pPr>
          </w:p>
          <w:p w14:paraId="73FC687D" w14:textId="019539DB" w:rsidR="008C565B" w:rsidRPr="007B0AFA" w:rsidRDefault="008C565B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2026</w:t>
            </w:r>
          </w:p>
        </w:tc>
        <w:tc>
          <w:tcPr>
            <w:tcW w:w="1701" w:type="dxa"/>
          </w:tcPr>
          <w:p w14:paraId="35418A82" w14:textId="2FB7887B" w:rsidR="007B0AFA" w:rsidRPr="007B0AFA" w:rsidRDefault="00402492" w:rsidP="007B0AFA">
            <w:pPr>
              <w:jc w:val="center"/>
              <w:rPr>
                <w:rFonts w:ascii="Arial" w:hAnsi="Arial" w:cs="Arial"/>
              </w:rPr>
            </w:pPr>
            <w:r w:rsidRPr="00402492">
              <w:rPr>
                <w:rFonts w:ascii="Arial" w:hAnsi="Arial" w:cs="Arial"/>
                <w:b/>
                <w:bCs/>
                <w:color w:val="FFC000"/>
              </w:rPr>
              <w:lastRenderedPageBreak/>
              <w:t>Amber</w:t>
            </w:r>
          </w:p>
        </w:tc>
        <w:tc>
          <w:tcPr>
            <w:tcW w:w="1762" w:type="dxa"/>
          </w:tcPr>
          <w:p w14:paraId="1B74641C" w14:textId="77777777" w:rsidR="007B0AFA" w:rsidRDefault="008C565B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Children’s Scrutiny</w:t>
            </w:r>
          </w:p>
          <w:p w14:paraId="0C2F7374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</w:p>
          <w:p w14:paraId="5425A14B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CLT</w:t>
            </w:r>
          </w:p>
          <w:p w14:paraId="016601DB" w14:textId="77777777" w:rsidR="008C565B" w:rsidRDefault="008C565B" w:rsidP="007B0AFA">
            <w:pPr>
              <w:jc w:val="center"/>
              <w:rPr>
                <w:rFonts w:ascii="Arial" w:hAnsi="Arial" w:cs="Arial"/>
              </w:rPr>
            </w:pPr>
          </w:p>
          <w:p w14:paraId="2E6B63E3" w14:textId="35CF3151" w:rsidR="008C565B" w:rsidRPr="007B0AFA" w:rsidRDefault="008C565B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6C3F81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>FSLT</w:t>
            </w:r>
          </w:p>
        </w:tc>
      </w:tr>
      <w:tr w:rsidR="007B0AFA" w14:paraId="631A31DF" w14:textId="77777777" w:rsidTr="007B0AFA">
        <w:tc>
          <w:tcPr>
            <w:tcW w:w="4248" w:type="dxa"/>
          </w:tcPr>
          <w:p w14:paraId="0361B237" w14:textId="56B71C71" w:rsidR="007B0AFA" w:rsidRPr="007B0AFA" w:rsidRDefault="00F440D4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</w:t>
            </w:r>
            <w:r w:rsidR="007B0AFA" w:rsidRPr="007B0AFA">
              <w:rPr>
                <w:rFonts w:ascii="Arial" w:hAnsi="Arial" w:cs="Arial"/>
              </w:rPr>
              <w:t xml:space="preserve"> a</w:t>
            </w:r>
            <w:r w:rsidR="007B0A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short-term specialist team of agency workers </w:t>
            </w:r>
            <w:r w:rsidR="002B55C3">
              <w:rPr>
                <w:rFonts w:ascii="Arial" w:hAnsi="Arial" w:cs="Arial"/>
              </w:rPr>
              <w:t xml:space="preserve">to </w:t>
            </w:r>
            <w:r w:rsidR="00D72B63">
              <w:rPr>
                <w:rFonts w:ascii="Arial" w:hAnsi="Arial" w:cs="Arial"/>
              </w:rPr>
              <w:t>complete</w:t>
            </w:r>
            <w:r w:rsidR="002B55C3">
              <w:rPr>
                <w:rFonts w:ascii="Arial" w:hAnsi="Arial" w:cs="Arial"/>
              </w:rPr>
              <w:t xml:space="preserve"> </w:t>
            </w:r>
            <w:r w:rsidR="00D72B63">
              <w:rPr>
                <w:rFonts w:ascii="Arial" w:hAnsi="Arial" w:cs="Arial"/>
              </w:rPr>
              <w:t xml:space="preserve">delayed </w:t>
            </w:r>
            <w:r w:rsidR="002B55C3">
              <w:rPr>
                <w:rFonts w:ascii="Arial" w:hAnsi="Arial" w:cs="Arial"/>
              </w:rPr>
              <w:t>EHC assessments</w:t>
            </w:r>
            <w:r w:rsidR="00D72B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by no later than June 2027</w:t>
            </w:r>
          </w:p>
        </w:tc>
        <w:tc>
          <w:tcPr>
            <w:tcW w:w="3118" w:type="dxa"/>
          </w:tcPr>
          <w:p w14:paraId="65B1E253" w14:textId="60F4F865" w:rsidR="007B0AFA" w:rsidRDefault="00F440D4" w:rsidP="00BB57E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 found</w:t>
            </w:r>
            <w:r w:rsidR="00AE11E6">
              <w:rPr>
                <w:rFonts w:ascii="Arial" w:hAnsi="Arial" w:cs="Arial"/>
              </w:rPr>
              <w:t xml:space="preserve"> </w:t>
            </w:r>
            <w:r w:rsidR="00F612A4">
              <w:rPr>
                <w:rFonts w:ascii="Arial" w:hAnsi="Arial" w:cs="Arial"/>
              </w:rPr>
              <w:t>able</w:t>
            </w:r>
            <w:r w:rsidR="00BB57E3">
              <w:rPr>
                <w:rFonts w:ascii="Arial" w:hAnsi="Arial" w:cs="Arial"/>
              </w:rPr>
              <w:t xml:space="preserve"> to provide </w:t>
            </w:r>
            <w:r w:rsidR="00F612A4">
              <w:rPr>
                <w:rFonts w:ascii="Arial" w:hAnsi="Arial" w:cs="Arial"/>
              </w:rPr>
              <w:t xml:space="preserve">enough </w:t>
            </w:r>
            <w:r w:rsidR="00BB57E3">
              <w:rPr>
                <w:rFonts w:ascii="Arial" w:hAnsi="Arial" w:cs="Arial"/>
              </w:rPr>
              <w:t>educational psychology and EHC Plan writers</w:t>
            </w:r>
          </w:p>
          <w:p w14:paraId="4810DBDC" w14:textId="59001DDF" w:rsidR="00AE11E6" w:rsidRDefault="00F612A4" w:rsidP="00BB57E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 workers</w:t>
            </w:r>
            <w:r w:rsidR="00AE11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recruited and </w:t>
            </w:r>
            <w:r w:rsidR="00AE11E6">
              <w:rPr>
                <w:rFonts w:ascii="Arial" w:hAnsi="Arial" w:cs="Arial"/>
              </w:rPr>
              <w:t>in place</w:t>
            </w:r>
          </w:p>
          <w:p w14:paraId="4C6E4791" w14:textId="73BB246A" w:rsidR="00AE11E6" w:rsidRDefault="00AE11E6" w:rsidP="00BB57E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Circa 400 </w:t>
            </w:r>
            <w:r w:rsidR="006C3F81">
              <w:rPr>
                <w:rFonts w:ascii="Arial" w:hAnsi="Arial" w:cs="Arial"/>
              </w:rPr>
              <w:t xml:space="preserve">EHC </w:t>
            </w:r>
            <w:r>
              <w:rPr>
                <w:rFonts w:ascii="Arial" w:hAnsi="Arial" w:cs="Arial"/>
              </w:rPr>
              <w:t>assessments completed in quarter 1</w:t>
            </w:r>
          </w:p>
          <w:p w14:paraId="521FCF63" w14:textId="4E4E5315" w:rsidR="00AE11E6" w:rsidRDefault="00AE11E6" w:rsidP="00BB57E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Circa 850 </w:t>
            </w:r>
            <w:r w:rsidR="006C3F81">
              <w:rPr>
                <w:rFonts w:ascii="Arial" w:hAnsi="Arial" w:cs="Arial"/>
              </w:rPr>
              <w:t xml:space="preserve">EHC </w:t>
            </w:r>
            <w:r>
              <w:rPr>
                <w:rFonts w:ascii="Arial" w:hAnsi="Arial" w:cs="Arial"/>
              </w:rPr>
              <w:t xml:space="preserve">assessments completed </w:t>
            </w:r>
            <w:r w:rsidR="008F1D92">
              <w:rPr>
                <w:rFonts w:ascii="Arial" w:hAnsi="Arial" w:cs="Arial"/>
              </w:rPr>
              <w:t>by</w:t>
            </w:r>
            <w:r>
              <w:rPr>
                <w:rFonts w:ascii="Arial" w:hAnsi="Arial" w:cs="Arial"/>
              </w:rPr>
              <w:t xml:space="preserve"> quarter 2</w:t>
            </w:r>
          </w:p>
          <w:p w14:paraId="5C81B26E" w14:textId="0C7E1EC9" w:rsidR="00AE11E6" w:rsidRDefault="00AE11E6" w:rsidP="00BB57E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Circa 1300 </w:t>
            </w:r>
            <w:r w:rsidR="006C3F81">
              <w:rPr>
                <w:rFonts w:ascii="Arial" w:hAnsi="Arial" w:cs="Arial"/>
              </w:rPr>
              <w:t xml:space="preserve">EHC </w:t>
            </w:r>
            <w:r>
              <w:rPr>
                <w:rFonts w:ascii="Arial" w:hAnsi="Arial" w:cs="Arial"/>
              </w:rPr>
              <w:t xml:space="preserve">assessments completed </w:t>
            </w:r>
            <w:r w:rsidR="008F1D92">
              <w:rPr>
                <w:rFonts w:ascii="Arial" w:hAnsi="Arial" w:cs="Arial"/>
              </w:rPr>
              <w:t>by</w:t>
            </w:r>
            <w:r>
              <w:rPr>
                <w:rFonts w:ascii="Arial" w:hAnsi="Arial" w:cs="Arial"/>
              </w:rPr>
              <w:t xml:space="preserve"> quarter 3</w:t>
            </w:r>
          </w:p>
          <w:p w14:paraId="2A2E0457" w14:textId="6072E074" w:rsidR="00AE11E6" w:rsidRDefault="00AE11E6" w:rsidP="00BB57E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Circa 1750 </w:t>
            </w:r>
            <w:r w:rsidR="006C3F81">
              <w:rPr>
                <w:rFonts w:ascii="Arial" w:hAnsi="Arial" w:cs="Arial"/>
              </w:rPr>
              <w:t xml:space="preserve">EHC </w:t>
            </w:r>
            <w:r>
              <w:rPr>
                <w:rFonts w:ascii="Arial" w:hAnsi="Arial" w:cs="Arial"/>
              </w:rPr>
              <w:t xml:space="preserve">assessments completed </w:t>
            </w:r>
            <w:r w:rsidR="008F1D92">
              <w:rPr>
                <w:rFonts w:ascii="Arial" w:hAnsi="Arial" w:cs="Arial"/>
              </w:rPr>
              <w:t>by</w:t>
            </w:r>
            <w:r>
              <w:rPr>
                <w:rFonts w:ascii="Arial" w:hAnsi="Arial" w:cs="Arial"/>
              </w:rPr>
              <w:t xml:space="preserve"> quarter 4</w:t>
            </w:r>
          </w:p>
          <w:p w14:paraId="55FEA306" w14:textId="717A2398" w:rsidR="00AE11E6" w:rsidRPr="00BB57E3" w:rsidRDefault="00AE11E6" w:rsidP="00BB57E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outstanding delayed </w:t>
            </w:r>
            <w:r w:rsidR="006C3F81">
              <w:rPr>
                <w:rFonts w:ascii="Arial" w:hAnsi="Arial" w:cs="Arial"/>
              </w:rPr>
              <w:t xml:space="preserve">EHC </w:t>
            </w:r>
            <w:r>
              <w:rPr>
                <w:rFonts w:ascii="Arial" w:hAnsi="Arial" w:cs="Arial"/>
              </w:rPr>
              <w:t xml:space="preserve">assessments completed within 18 months of contract being established </w:t>
            </w:r>
          </w:p>
        </w:tc>
        <w:tc>
          <w:tcPr>
            <w:tcW w:w="1701" w:type="dxa"/>
          </w:tcPr>
          <w:p w14:paraId="24C0FC1E" w14:textId="7CB6C51B" w:rsidR="007B0AFA" w:rsidRPr="007B0AFA" w:rsidRDefault="008C565B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Deputy Director, Resources &amp; Transformation</w:t>
            </w:r>
          </w:p>
        </w:tc>
        <w:tc>
          <w:tcPr>
            <w:tcW w:w="1418" w:type="dxa"/>
          </w:tcPr>
          <w:p w14:paraId="28C87731" w14:textId="77777777" w:rsidR="007B0AFA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2026</w:t>
            </w:r>
          </w:p>
          <w:p w14:paraId="3EA5A564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28867451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47759BD4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61D2127E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2026</w:t>
            </w:r>
          </w:p>
          <w:p w14:paraId="03C90E9C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2155D2C6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2026</w:t>
            </w:r>
          </w:p>
          <w:p w14:paraId="7D3FC755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2C6194C6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113458F9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2026</w:t>
            </w:r>
          </w:p>
          <w:p w14:paraId="704E0BEC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253C0B75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3A865A93" w14:textId="5840971A" w:rsidR="008F1D92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2026</w:t>
            </w:r>
          </w:p>
          <w:p w14:paraId="126D7507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0C70C7E5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79386309" w14:textId="6DBA86B9" w:rsidR="008F1D92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2027</w:t>
            </w:r>
          </w:p>
          <w:p w14:paraId="573E213D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36D3F348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44AD19C5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2459F00A" w14:textId="5CBCB6A7" w:rsidR="008F1D92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2027</w:t>
            </w:r>
          </w:p>
          <w:p w14:paraId="394BE113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2136A906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1A94C3B2" w14:textId="7D5D7AA7" w:rsidR="008F1D92" w:rsidRPr="007B0AFA" w:rsidRDefault="008F1D92" w:rsidP="007B0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24515D" w14:textId="2EFBA177" w:rsidR="007B0AFA" w:rsidRPr="007B0AFA" w:rsidRDefault="00402492" w:rsidP="007B0AFA">
            <w:pPr>
              <w:jc w:val="center"/>
              <w:rPr>
                <w:rFonts w:ascii="Arial" w:hAnsi="Arial" w:cs="Arial"/>
              </w:rPr>
            </w:pPr>
            <w:r w:rsidRPr="00402492">
              <w:rPr>
                <w:rFonts w:ascii="Arial" w:hAnsi="Arial" w:cs="Arial"/>
                <w:b/>
                <w:bCs/>
                <w:color w:val="FFC000"/>
              </w:rPr>
              <w:t>Amber</w:t>
            </w:r>
          </w:p>
        </w:tc>
        <w:tc>
          <w:tcPr>
            <w:tcW w:w="1762" w:type="dxa"/>
          </w:tcPr>
          <w:p w14:paraId="25D6D218" w14:textId="77777777" w:rsidR="007B0AFA" w:rsidRDefault="00201985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Children’s Scrutiny</w:t>
            </w:r>
          </w:p>
          <w:p w14:paraId="5C04BF68" w14:textId="77777777" w:rsidR="00201985" w:rsidRDefault="00201985" w:rsidP="007B0AFA">
            <w:pPr>
              <w:jc w:val="center"/>
              <w:rPr>
                <w:rFonts w:ascii="Arial" w:hAnsi="Arial" w:cs="Arial"/>
              </w:rPr>
            </w:pPr>
          </w:p>
          <w:p w14:paraId="7BD98A51" w14:textId="77777777" w:rsidR="00201985" w:rsidRDefault="00201985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CLT</w:t>
            </w:r>
          </w:p>
          <w:p w14:paraId="7C6A4BC4" w14:textId="77777777" w:rsidR="00201985" w:rsidRDefault="00201985" w:rsidP="007B0AFA">
            <w:pPr>
              <w:jc w:val="center"/>
              <w:rPr>
                <w:rFonts w:ascii="Arial" w:hAnsi="Arial" w:cs="Arial"/>
              </w:rPr>
            </w:pPr>
          </w:p>
          <w:p w14:paraId="0452447D" w14:textId="68A3B761" w:rsidR="00201985" w:rsidRPr="007B0AFA" w:rsidRDefault="00201985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6C3F81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>FSLT</w:t>
            </w:r>
          </w:p>
        </w:tc>
      </w:tr>
      <w:tr w:rsidR="007B0AFA" w14:paraId="03390705" w14:textId="77777777" w:rsidTr="007B0AFA">
        <w:tc>
          <w:tcPr>
            <w:tcW w:w="4248" w:type="dxa"/>
          </w:tcPr>
          <w:p w14:paraId="7EF81645" w14:textId="6936DD90" w:rsidR="007B0AFA" w:rsidRPr="007B0AFA" w:rsidRDefault="00D72B63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Improve the compliance rates</w:t>
            </w:r>
            <w:r w:rsidR="006C3F81">
              <w:rPr>
                <w:rFonts w:ascii="Arial" w:hAnsi="Arial" w:cs="Arial"/>
              </w:rPr>
              <w:t xml:space="preserve"> and increase the percentage</w:t>
            </w:r>
            <w:r>
              <w:rPr>
                <w:rFonts w:ascii="Arial" w:hAnsi="Arial" w:cs="Arial"/>
              </w:rPr>
              <w:t xml:space="preserve"> of EHC assessments completed within 20 weeks in line with National average</w:t>
            </w:r>
            <w:r w:rsidR="002F2DFF">
              <w:rPr>
                <w:rFonts w:ascii="Arial" w:hAnsi="Arial" w:cs="Arial"/>
              </w:rPr>
              <w:t xml:space="preserve"> within 3 years</w:t>
            </w:r>
          </w:p>
        </w:tc>
        <w:tc>
          <w:tcPr>
            <w:tcW w:w="3118" w:type="dxa"/>
          </w:tcPr>
          <w:p w14:paraId="701635A1" w14:textId="6AC891CD" w:rsidR="007B0AFA" w:rsidRDefault="006C3F81" w:rsidP="002F2DF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20% of </w:t>
            </w:r>
            <w:r w:rsidR="002F2DFF">
              <w:rPr>
                <w:rFonts w:ascii="Arial" w:hAnsi="Arial" w:cs="Arial"/>
              </w:rPr>
              <w:t xml:space="preserve">EHC </w:t>
            </w:r>
            <w:proofErr w:type="gramStart"/>
            <w:r w:rsidR="002F2DFF">
              <w:rPr>
                <w:rFonts w:ascii="Arial" w:hAnsi="Arial" w:cs="Arial"/>
              </w:rPr>
              <w:t>assessment</w:t>
            </w:r>
            <w:r>
              <w:rPr>
                <w:rFonts w:ascii="Arial" w:hAnsi="Arial" w:cs="Arial"/>
              </w:rPr>
              <w:t xml:space="preserve">s </w:t>
            </w:r>
            <w:r w:rsidR="002F2D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completed</w:t>
            </w:r>
            <w:proofErr w:type="gramEnd"/>
            <w:r>
              <w:rPr>
                <w:rFonts w:ascii="Arial" w:hAnsi="Arial" w:cs="Arial"/>
              </w:rPr>
              <w:t xml:space="preserve"> in 20 weeks</w:t>
            </w:r>
            <w:r w:rsidR="002F2DFF">
              <w:rPr>
                <w:rFonts w:ascii="Arial" w:hAnsi="Arial" w:cs="Arial"/>
              </w:rPr>
              <w:t xml:space="preserve"> </w:t>
            </w:r>
          </w:p>
          <w:p w14:paraId="329A1F46" w14:textId="2E937A53" w:rsidR="008F1D92" w:rsidRDefault="006C3F81" w:rsidP="008F1D9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37% of </w:t>
            </w:r>
            <w:r w:rsidR="002F2DFF">
              <w:rPr>
                <w:rFonts w:ascii="Arial" w:hAnsi="Arial" w:cs="Arial"/>
              </w:rPr>
              <w:t xml:space="preserve">EHC assessment compliance </w:t>
            </w:r>
            <w:r>
              <w:rPr>
                <w:rFonts w:ascii="Arial" w:hAnsi="Arial" w:cs="Arial"/>
              </w:rPr>
              <w:t>completed in 20 weeks</w:t>
            </w:r>
            <w:r w:rsidR="002F2DFF">
              <w:rPr>
                <w:rFonts w:ascii="Arial" w:hAnsi="Arial" w:cs="Arial"/>
              </w:rPr>
              <w:t xml:space="preserve"> </w:t>
            </w:r>
          </w:p>
          <w:p w14:paraId="0E7B423E" w14:textId="6993CBA5" w:rsidR="002F2DFF" w:rsidRPr="002F2DFF" w:rsidRDefault="006C3F81" w:rsidP="008F1D9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49% of </w:t>
            </w:r>
            <w:r w:rsidR="002F2DFF">
              <w:rPr>
                <w:rFonts w:ascii="Arial" w:hAnsi="Arial" w:cs="Arial"/>
              </w:rPr>
              <w:t>EHC assessment</w:t>
            </w:r>
            <w:r>
              <w:rPr>
                <w:rFonts w:ascii="Arial" w:hAnsi="Arial" w:cs="Arial"/>
              </w:rPr>
              <w:t>s completed in 20 weeks (</w:t>
            </w:r>
            <w:r w:rsidR="002F2DFF">
              <w:rPr>
                <w:rFonts w:ascii="Arial" w:hAnsi="Arial" w:cs="Arial"/>
              </w:rPr>
              <w:t xml:space="preserve">based on 2025 published data) </w:t>
            </w:r>
          </w:p>
        </w:tc>
        <w:tc>
          <w:tcPr>
            <w:tcW w:w="1701" w:type="dxa"/>
          </w:tcPr>
          <w:p w14:paraId="29A8EAAA" w14:textId="4E645DFB" w:rsidR="007B0AFA" w:rsidRPr="007B0AFA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Officer, SEND</w:t>
            </w:r>
          </w:p>
        </w:tc>
        <w:tc>
          <w:tcPr>
            <w:tcW w:w="1418" w:type="dxa"/>
          </w:tcPr>
          <w:p w14:paraId="2839809F" w14:textId="77777777" w:rsidR="007B0AFA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2026</w:t>
            </w:r>
          </w:p>
          <w:p w14:paraId="6C525D99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0B9B4C54" w14:textId="77777777" w:rsidR="006C3F81" w:rsidRDefault="006C3F81" w:rsidP="007B0AFA">
            <w:pPr>
              <w:jc w:val="center"/>
              <w:rPr>
                <w:rFonts w:ascii="Arial" w:hAnsi="Arial" w:cs="Arial"/>
              </w:rPr>
            </w:pPr>
          </w:p>
          <w:p w14:paraId="2499205E" w14:textId="2B8E4289" w:rsidR="008F1D92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2027</w:t>
            </w:r>
          </w:p>
          <w:p w14:paraId="17BDC338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2AB944AA" w14:textId="77777777" w:rsidR="006C3F81" w:rsidRDefault="006C3F81" w:rsidP="007B0AFA">
            <w:pPr>
              <w:jc w:val="center"/>
              <w:rPr>
                <w:rFonts w:ascii="Arial" w:hAnsi="Arial" w:cs="Arial"/>
              </w:rPr>
            </w:pPr>
          </w:p>
          <w:p w14:paraId="355A3DC8" w14:textId="77777777" w:rsidR="006C3F81" w:rsidRDefault="006C3F81" w:rsidP="007B0AFA">
            <w:pPr>
              <w:jc w:val="center"/>
              <w:rPr>
                <w:rFonts w:ascii="Arial" w:hAnsi="Arial" w:cs="Arial"/>
              </w:rPr>
            </w:pPr>
          </w:p>
          <w:p w14:paraId="503F40B1" w14:textId="208BFC49" w:rsidR="008F1D92" w:rsidRPr="007B0AFA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2028</w:t>
            </w:r>
          </w:p>
        </w:tc>
        <w:tc>
          <w:tcPr>
            <w:tcW w:w="1701" w:type="dxa"/>
          </w:tcPr>
          <w:p w14:paraId="25A1A456" w14:textId="690C772F" w:rsidR="007B0AFA" w:rsidRPr="007B0AFA" w:rsidRDefault="004024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Monitoring to start from January 2026</w:t>
            </w:r>
          </w:p>
        </w:tc>
        <w:tc>
          <w:tcPr>
            <w:tcW w:w="1762" w:type="dxa"/>
          </w:tcPr>
          <w:p w14:paraId="02BE2BE0" w14:textId="77777777" w:rsidR="007B0AFA" w:rsidRDefault="00201985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Children’s Scrutiny</w:t>
            </w:r>
          </w:p>
          <w:p w14:paraId="389CAB19" w14:textId="77777777" w:rsidR="006C3F81" w:rsidRDefault="006C3F81" w:rsidP="007B0AFA">
            <w:pPr>
              <w:jc w:val="center"/>
              <w:rPr>
                <w:rFonts w:ascii="Arial" w:hAnsi="Arial" w:cs="Arial"/>
              </w:rPr>
            </w:pPr>
          </w:p>
          <w:p w14:paraId="185C322B" w14:textId="147AB029" w:rsidR="006C3F81" w:rsidRDefault="006C3F81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&amp; AP Partnership Board</w:t>
            </w:r>
          </w:p>
          <w:p w14:paraId="7C620583" w14:textId="77777777" w:rsidR="00201985" w:rsidRDefault="00201985" w:rsidP="007B0AFA">
            <w:pPr>
              <w:jc w:val="center"/>
              <w:rPr>
                <w:rFonts w:ascii="Arial" w:hAnsi="Arial" w:cs="Arial"/>
              </w:rPr>
            </w:pPr>
          </w:p>
          <w:p w14:paraId="5E8DF7E1" w14:textId="77777777" w:rsidR="00201985" w:rsidRDefault="00201985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&amp; Well-Being Board</w:t>
            </w:r>
          </w:p>
          <w:p w14:paraId="3DB2B56B" w14:textId="77777777" w:rsidR="00201985" w:rsidRDefault="00201985" w:rsidP="007B0AFA">
            <w:pPr>
              <w:jc w:val="center"/>
              <w:rPr>
                <w:rFonts w:ascii="Arial" w:hAnsi="Arial" w:cs="Arial"/>
              </w:rPr>
            </w:pPr>
          </w:p>
          <w:p w14:paraId="263E701C" w14:textId="77777777" w:rsidR="00201985" w:rsidRDefault="00201985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CLT</w:t>
            </w:r>
          </w:p>
          <w:p w14:paraId="2746B611" w14:textId="77777777" w:rsidR="00201985" w:rsidRDefault="00201985" w:rsidP="007B0AFA">
            <w:pPr>
              <w:jc w:val="center"/>
              <w:rPr>
                <w:rFonts w:ascii="Arial" w:hAnsi="Arial" w:cs="Arial"/>
              </w:rPr>
            </w:pPr>
          </w:p>
          <w:p w14:paraId="452A4F82" w14:textId="6BBF04F6" w:rsidR="00201985" w:rsidRPr="007B0AFA" w:rsidRDefault="00201985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6C3F81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>FSLT</w:t>
            </w:r>
          </w:p>
        </w:tc>
      </w:tr>
      <w:tr w:rsidR="007B0AFA" w14:paraId="50A4C707" w14:textId="77777777" w:rsidTr="007B0AFA">
        <w:tc>
          <w:tcPr>
            <w:tcW w:w="4248" w:type="dxa"/>
          </w:tcPr>
          <w:p w14:paraId="3DCF07A9" w14:textId="54DC138E" w:rsidR="007B0AFA" w:rsidRPr="007B0AFA" w:rsidRDefault="00D72B63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 communication and response times with parents/carers</w:t>
            </w:r>
          </w:p>
        </w:tc>
        <w:tc>
          <w:tcPr>
            <w:tcW w:w="3118" w:type="dxa"/>
          </w:tcPr>
          <w:p w14:paraId="064C3D41" w14:textId="58596420" w:rsidR="00640665" w:rsidRDefault="008F1D92" w:rsidP="002F2D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40665">
              <w:rPr>
                <w:rFonts w:ascii="Arial" w:hAnsi="Arial" w:cs="Arial"/>
              </w:rPr>
              <w:t xml:space="preserve">arent/carer </w:t>
            </w:r>
            <w:r w:rsidR="002F2DFF">
              <w:rPr>
                <w:rFonts w:ascii="Arial" w:hAnsi="Arial" w:cs="Arial"/>
              </w:rPr>
              <w:t xml:space="preserve">communication </w:t>
            </w:r>
            <w:r w:rsidR="00640665">
              <w:rPr>
                <w:rFonts w:ascii="Arial" w:hAnsi="Arial" w:cs="Arial"/>
              </w:rPr>
              <w:t>to be acknowledged</w:t>
            </w:r>
            <w:r w:rsidR="002F2DFF">
              <w:rPr>
                <w:rFonts w:ascii="Arial" w:hAnsi="Arial" w:cs="Arial"/>
              </w:rPr>
              <w:t xml:space="preserve"> within</w:t>
            </w:r>
            <w:r w:rsidR="00640665">
              <w:rPr>
                <w:rFonts w:ascii="Arial" w:hAnsi="Arial" w:cs="Arial"/>
              </w:rPr>
              <w:t xml:space="preserve"> 3 working days</w:t>
            </w:r>
          </w:p>
          <w:p w14:paraId="25669142" w14:textId="42501F6B" w:rsidR="007B0AFA" w:rsidRDefault="008F1D92" w:rsidP="002F2D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640665">
              <w:rPr>
                <w:rFonts w:ascii="Arial" w:hAnsi="Arial" w:cs="Arial"/>
              </w:rPr>
              <w:t>ull responses to be provided to parents/carers within 10 working days.</w:t>
            </w:r>
          </w:p>
          <w:p w14:paraId="31245979" w14:textId="77777777" w:rsidR="008F1D92" w:rsidRDefault="00640665" w:rsidP="008F1D9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Options to be explored to develop a “multi-chat” response team to respond to on-line parental queries in real time</w:t>
            </w:r>
          </w:p>
          <w:p w14:paraId="4A65A4C1" w14:textId="121F58E4" w:rsidR="00640665" w:rsidRPr="002F2DFF" w:rsidRDefault="00D14C98" w:rsidP="008F1D9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capacity to improve</w:t>
            </w:r>
            <w:r w:rsidR="00640665">
              <w:rPr>
                <w:rFonts w:ascii="Arial" w:hAnsi="Arial" w:cs="Arial"/>
              </w:rPr>
              <w:t xml:space="preserve"> communication respons</w:t>
            </w:r>
            <w:r>
              <w:rPr>
                <w:rFonts w:ascii="Arial" w:hAnsi="Arial" w:cs="Arial"/>
              </w:rPr>
              <w:t>iveness in place.</w:t>
            </w:r>
            <w:r w:rsidR="006406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513661C6" w14:textId="77777777" w:rsidR="007B0AFA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Officer, SEND</w:t>
            </w:r>
          </w:p>
          <w:p w14:paraId="10456147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4958184E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1F7388FD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75A83019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486F5BFE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04824F60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386E6019" w14:textId="4CE3322F" w:rsidR="008F1D92" w:rsidRPr="007B0AFA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Deputy Director, Transformation &amp; Resources</w:t>
            </w:r>
          </w:p>
        </w:tc>
        <w:tc>
          <w:tcPr>
            <w:tcW w:w="1418" w:type="dxa"/>
          </w:tcPr>
          <w:p w14:paraId="07A4806F" w14:textId="77777777" w:rsidR="007B0AFA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2026</w:t>
            </w:r>
          </w:p>
          <w:p w14:paraId="40A9FBB3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636376A6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16FAA8EC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2026</w:t>
            </w:r>
          </w:p>
          <w:p w14:paraId="0F73D7F5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60E84397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55DC64BD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2026</w:t>
            </w:r>
          </w:p>
          <w:p w14:paraId="53CBA588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22D15EE0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66A8BEAA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1A86A459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7D696CB4" w14:textId="065358F4" w:rsidR="008F1D92" w:rsidRPr="007B0AFA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2026</w:t>
            </w:r>
          </w:p>
        </w:tc>
        <w:tc>
          <w:tcPr>
            <w:tcW w:w="1701" w:type="dxa"/>
          </w:tcPr>
          <w:p w14:paraId="507C3C7C" w14:textId="72F54C4D" w:rsidR="007B0AFA" w:rsidRPr="007B0AFA" w:rsidRDefault="00402492" w:rsidP="007B0AFA">
            <w:pPr>
              <w:jc w:val="center"/>
              <w:rPr>
                <w:rFonts w:ascii="Arial" w:hAnsi="Arial" w:cs="Arial"/>
              </w:rPr>
            </w:pPr>
            <w:r w:rsidRPr="00402492">
              <w:rPr>
                <w:rFonts w:ascii="Arial" w:hAnsi="Arial" w:cs="Arial"/>
                <w:b/>
                <w:bCs/>
                <w:color w:val="FFC000"/>
              </w:rPr>
              <w:t>Amber</w:t>
            </w:r>
          </w:p>
        </w:tc>
        <w:tc>
          <w:tcPr>
            <w:tcW w:w="1762" w:type="dxa"/>
          </w:tcPr>
          <w:p w14:paraId="3866D23B" w14:textId="4C2FE550" w:rsidR="006C3F81" w:rsidRDefault="006C3F81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&amp; AP Partnership Board</w:t>
            </w:r>
          </w:p>
          <w:p w14:paraId="2E739A42" w14:textId="77777777" w:rsidR="006C3F81" w:rsidRDefault="006C3F81" w:rsidP="007B0AFA">
            <w:pPr>
              <w:jc w:val="center"/>
              <w:rPr>
                <w:rFonts w:ascii="Arial" w:hAnsi="Arial" w:cs="Arial"/>
              </w:rPr>
            </w:pPr>
          </w:p>
          <w:p w14:paraId="286FFABB" w14:textId="41C4DD33" w:rsidR="007B0AFA" w:rsidRDefault="00201985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CLT</w:t>
            </w:r>
          </w:p>
          <w:p w14:paraId="76EC2087" w14:textId="77777777" w:rsidR="00201985" w:rsidRDefault="00201985" w:rsidP="007B0AFA">
            <w:pPr>
              <w:jc w:val="center"/>
              <w:rPr>
                <w:rFonts w:ascii="Arial" w:hAnsi="Arial" w:cs="Arial"/>
              </w:rPr>
            </w:pPr>
          </w:p>
          <w:p w14:paraId="49294E11" w14:textId="1A2E53D2" w:rsidR="00201985" w:rsidRPr="007B0AFA" w:rsidRDefault="00201985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C&amp;FSLT</w:t>
            </w:r>
          </w:p>
        </w:tc>
      </w:tr>
      <w:tr w:rsidR="007B0AFA" w14:paraId="10CB3161" w14:textId="77777777" w:rsidTr="007B0AFA">
        <w:tc>
          <w:tcPr>
            <w:tcW w:w="4248" w:type="dxa"/>
          </w:tcPr>
          <w:p w14:paraId="78B1F853" w14:textId="0CAD98B4" w:rsidR="007B0AFA" w:rsidRDefault="00D72B63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Establish a clear “fast-track” route for EHC assessments </w:t>
            </w:r>
            <w:r w:rsidR="00D14C98">
              <w:rPr>
                <w:rFonts w:ascii="Arial" w:hAnsi="Arial" w:cs="Arial"/>
              </w:rPr>
              <w:t>with</w:t>
            </w:r>
            <w:r>
              <w:rPr>
                <w:rFonts w:ascii="Arial" w:hAnsi="Arial" w:cs="Arial"/>
              </w:rPr>
              <w:t xml:space="preserve"> clear </w:t>
            </w:r>
            <w:r w:rsidR="00D14C98">
              <w:rPr>
                <w:rFonts w:ascii="Arial" w:hAnsi="Arial" w:cs="Arial"/>
              </w:rPr>
              <w:t xml:space="preserve">and published </w:t>
            </w:r>
            <w:r>
              <w:rPr>
                <w:rFonts w:ascii="Arial" w:hAnsi="Arial" w:cs="Arial"/>
              </w:rPr>
              <w:t>criteri</w:t>
            </w:r>
            <w:r w:rsidR="00D14C9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="00D14C98"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</w:rPr>
              <w:t>exceptional &amp; urgen</w:t>
            </w:r>
            <w:r w:rsidR="00D14C98">
              <w:rPr>
                <w:rFonts w:ascii="Arial" w:hAnsi="Arial" w:cs="Arial"/>
              </w:rPr>
              <w:t>t cases, with the aim for “fast-track” EHC assessments to be completed within 16 weeks</w:t>
            </w:r>
          </w:p>
          <w:p w14:paraId="5C74441D" w14:textId="7F8DE4B6" w:rsidR="00D72B63" w:rsidRPr="007B0AFA" w:rsidRDefault="00D72B63" w:rsidP="007B0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2250F3C" w14:textId="77777777" w:rsidR="008F1D92" w:rsidRDefault="00640665" w:rsidP="0064066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F1D92">
              <w:rPr>
                <w:rFonts w:ascii="Arial" w:hAnsi="Arial" w:cs="Arial"/>
              </w:rPr>
              <w:t>“Fast-track” criteria to be developed and agreed</w:t>
            </w:r>
            <w:r w:rsidR="008C565B" w:rsidRPr="008F1D92">
              <w:rPr>
                <w:rFonts w:ascii="Arial" w:hAnsi="Arial" w:cs="Arial"/>
              </w:rPr>
              <w:t xml:space="preserve"> </w:t>
            </w:r>
          </w:p>
          <w:p w14:paraId="779E7534" w14:textId="23D394A3" w:rsidR="00640665" w:rsidRPr="008F1D92" w:rsidRDefault="00640665" w:rsidP="0064066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F1D92">
              <w:rPr>
                <w:rFonts w:ascii="Arial" w:hAnsi="Arial" w:cs="Arial"/>
              </w:rPr>
              <w:t>Approach to deliver “fast-track” assessments for exceptional</w:t>
            </w:r>
            <w:r w:rsidR="00E64151">
              <w:rPr>
                <w:rFonts w:ascii="Arial" w:hAnsi="Arial" w:cs="Arial"/>
              </w:rPr>
              <w:t>/urgent</w:t>
            </w:r>
            <w:r w:rsidRPr="008F1D92">
              <w:rPr>
                <w:rFonts w:ascii="Arial" w:hAnsi="Arial" w:cs="Arial"/>
              </w:rPr>
              <w:t xml:space="preserve"> circumstances to be in place</w:t>
            </w:r>
            <w:r w:rsidR="008C565B" w:rsidRPr="008F1D92">
              <w:rPr>
                <w:rFonts w:ascii="Arial" w:hAnsi="Arial" w:cs="Arial"/>
              </w:rPr>
              <w:t xml:space="preserve"> </w:t>
            </w:r>
          </w:p>
          <w:p w14:paraId="7365EDF0" w14:textId="0C0F34D7" w:rsidR="00640665" w:rsidRPr="00640665" w:rsidRDefault="00640665" w:rsidP="0064066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“Fast-Track” assessments </w:t>
            </w:r>
            <w:r w:rsidR="00D14C98">
              <w:rPr>
                <w:rFonts w:ascii="Arial" w:hAnsi="Arial" w:cs="Arial"/>
              </w:rPr>
              <w:t xml:space="preserve">aim </w:t>
            </w:r>
            <w:r>
              <w:rPr>
                <w:rFonts w:ascii="Arial" w:hAnsi="Arial" w:cs="Arial"/>
              </w:rPr>
              <w:t xml:space="preserve">to be </w:t>
            </w:r>
            <w:r w:rsidR="008C565B">
              <w:rPr>
                <w:rFonts w:ascii="Arial" w:hAnsi="Arial" w:cs="Arial"/>
              </w:rPr>
              <w:t xml:space="preserve">completed within 16 weeks </w:t>
            </w:r>
          </w:p>
        </w:tc>
        <w:tc>
          <w:tcPr>
            <w:tcW w:w="1701" w:type="dxa"/>
          </w:tcPr>
          <w:p w14:paraId="6408FE85" w14:textId="77777777" w:rsidR="007B0AFA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Officer, SEND</w:t>
            </w:r>
          </w:p>
          <w:p w14:paraId="0654AE48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3ED7B7E5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2866157D" w14:textId="26331907" w:rsidR="008F1D92" w:rsidRPr="007B0AFA" w:rsidRDefault="008F1D92" w:rsidP="007B0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9C67F7A" w14:textId="77777777" w:rsidR="007B0AFA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2026</w:t>
            </w:r>
          </w:p>
          <w:p w14:paraId="5F2D5A81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198641E2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2E96FD2D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2026</w:t>
            </w:r>
          </w:p>
          <w:p w14:paraId="5E5DC7CE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4806A5ED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3C39C099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71E395BB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2C6E7160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38E530FE" w14:textId="2445842A" w:rsidR="008F1D92" w:rsidRDefault="008F1D92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2026</w:t>
            </w:r>
          </w:p>
          <w:p w14:paraId="27631F47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2A3FA08B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79392231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2C940EDC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049B815B" w14:textId="77777777" w:rsidR="008F1D92" w:rsidRDefault="008F1D92" w:rsidP="007B0AFA">
            <w:pPr>
              <w:jc w:val="center"/>
              <w:rPr>
                <w:rFonts w:ascii="Arial" w:hAnsi="Arial" w:cs="Arial"/>
              </w:rPr>
            </w:pPr>
          </w:p>
          <w:p w14:paraId="6F531547" w14:textId="44CE8AAC" w:rsidR="008F1D92" w:rsidRPr="007B0AFA" w:rsidRDefault="008F1D92" w:rsidP="007B0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1643FD3" w14:textId="70011729" w:rsidR="007B0AFA" w:rsidRPr="00402492" w:rsidRDefault="00402492" w:rsidP="007B0AFA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402492">
              <w:rPr>
                <w:rFonts w:ascii="Arial" w:hAnsi="Arial" w:cs="Arial"/>
                <w:b/>
                <w:bCs/>
                <w:color w:val="00B050"/>
              </w:rPr>
              <w:t>Green</w:t>
            </w:r>
          </w:p>
        </w:tc>
        <w:tc>
          <w:tcPr>
            <w:tcW w:w="1762" w:type="dxa"/>
          </w:tcPr>
          <w:p w14:paraId="5DF16561" w14:textId="23F1B4EA" w:rsidR="007B0AFA" w:rsidRPr="007B0AFA" w:rsidRDefault="00201985" w:rsidP="007B0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C&amp;FSLT</w:t>
            </w:r>
          </w:p>
        </w:tc>
      </w:tr>
    </w:tbl>
    <w:p w14:paraId="424CF0B9" w14:textId="77777777" w:rsidR="007B0AFA" w:rsidRDefault="007B0AFA" w:rsidP="00201985">
      <w:pPr>
        <w:rPr>
          <w:rFonts w:ascii="Arial" w:hAnsi="Arial" w:cs="Arial"/>
          <w:sz w:val="24"/>
          <w:szCs w:val="24"/>
        </w:rPr>
      </w:pPr>
    </w:p>
    <w:p w14:paraId="1F1B84E3" w14:textId="1B258AD4" w:rsidR="00201985" w:rsidRDefault="00201985" w:rsidP="00201985">
      <w:p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Blue – Action Complete</w:t>
      </w:r>
    </w:p>
    <w:p w14:paraId="110E09FA" w14:textId="0EC9E44A" w:rsidR="00201985" w:rsidRDefault="00201985" w:rsidP="0020198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Red – Action not on track to be completed in timescale</w:t>
      </w:r>
    </w:p>
    <w:p w14:paraId="57323FFA" w14:textId="17855F72" w:rsidR="00201985" w:rsidRDefault="00201985" w:rsidP="00201985">
      <w:pPr>
        <w:rPr>
          <w:rFonts w:ascii="Arial" w:hAnsi="Arial" w:cs="Arial"/>
          <w:color w:val="FFC000"/>
          <w:sz w:val="24"/>
          <w:szCs w:val="24"/>
        </w:rPr>
      </w:pPr>
      <w:r>
        <w:rPr>
          <w:rFonts w:ascii="Arial" w:hAnsi="Arial" w:cs="Arial"/>
          <w:color w:val="FFC000"/>
          <w:sz w:val="24"/>
          <w:szCs w:val="24"/>
        </w:rPr>
        <w:t>Amber – Risk of action not being completed in timescale</w:t>
      </w:r>
    </w:p>
    <w:p w14:paraId="335F9AE9" w14:textId="550174F7" w:rsidR="00201985" w:rsidRPr="00201985" w:rsidRDefault="00201985" w:rsidP="00201985">
      <w:pPr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Green – Action on track to be completed in timescale</w:t>
      </w:r>
    </w:p>
    <w:sectPr w:rsidR="00201985" w:rsidRPr="00201985" w:rsidSect="007B0A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C499E"/>
    <w:multiLevelType w:val="hybridMultilevel"/>
    <w:tmpl w:val="FC002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20A84"/>
    <w:multiLevelType w:val="hybridMultilevel"/>
    <w:tmpl w:val="1B305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F60F2"/>
    <w:multiLevelType w:val="hybridMultilevel"/>
    <w:tmpl w:val="DC38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92B4E"/>
    <w:multiLevelType w:val="hybridMultilevel"/>
    <w:tmpl w:val="21D8C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87BFB"/>
    <w:multiLevelType w:val="hybridMultilevel"/>
    <w:tmpl w:val="22C64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A7A6D"/>
    <w:multiLevelType w:val="hybridMultilevel"/>
    <w:tmpl w:val="E4A8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500662">
    <w:abstractNumId w:val="5"/>
  </w:num>
  <w:num w:numId="2" w16cid:durableId="989478553">
    <w:abstractNumId w:val="2"/>
  </w:num>
  <w:num w:numId="3" w16cid:durableId="368991339">
    <w:abstractNumId w:val="3"/>
  </w:num>
  <w:num w:numId="4" w16cid:durableId="1643266493">
    <w:abstractNumId w:val="0"/>
  </w:num>
  <w:num w:numId="5" w16cid:durableId="52243537">
    <w:abstractNumId w:val="4"/>
  </w:num>
  <w:num w:numId="6" w16cid:durableId="1475021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FA"/>
    <w:rsid w:val="00021843"/>
    <w:rsid w:val="00022CCC"/>
    <w:rsid w:val="00027F7A"/>
    <w:rsid w:val="00201985"/>
    <w:rsid w:val="002B55C3"/>
    <w:rsid w:val="002F2DFF"/>
    <w:rsid w:val="00402492"/>
    <w:rsid w:val="00604537"/>
    <w:rsid w:val="00640665"/>
    <w:rsid w:val="006C3F81"/>
    <w:rsid w:val="007B0AFA"/>
    <w:rsid w:val="0087295E"/>
    <w:rsid w:val="008C565B"/>
    <w:rsid w:val="008F1D92"/>
    <w:rsid w:val="00933E7B"/>
    <w:rsid w:val="00AE11E6"/>
    <w:rsid w:val="00BB57E3"/>
    <w:rsid w:val="00C21B7D"/>
    <w:rsid w:val="00C4256E"/>
    <w:rsid w:val="00D14C98"/>
    <w:rsid w:val="00D72B63"/>
    <w:rsid w:val="00E64151"/>
    <w:rsid w:val="00F440D4"/>
    <w:rsid w:val="00F6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7E2D3"/>
  <w15:chartTrackingRefBased/>
  <w15:docId w15:val="{53143F35-45CB-4684-B858-19A17AD8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65D3033EC4F4B99C49ACA5E24D448" ma:contentTypeVersion="20" ma:contentTypeDescription="Create a new document." ma:contentTypeScope="" ma:versionID="ac6341655f46b40150b88b9e87d80839">
  <xsd:schema xmlns:xsd="http://www.w3.org/2001/XMLSchema" xmlns:xs="http://www.w3.org/2001/XMLSchema" xmlns:p="http://schemas.microsoft.com/office/2006/metadata/properties" xmlns:ns2="ac5c2849-74a1-46d7-ad44-587ab7d0a8b9" xmlns:ns3="898114dd-57b6-405e-b8e2-a460972b153a" targetNamespace="http://schemas.microsoft.com/office/2006/metadata/properties" ma:root="true" ma:fieldsID="1ffc38b3522ae3d0c3a77a45c4a7e0e6" ns2:_="" ns3:_="">
    <xsd:import namespace="ac5c2849-74a1-46d7-ad44-587ab7d0a8b9"/>
    <xsd:import namespace="898114dd-57b6-405e-b8e2-a460972b15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58ce9-c97c-41d0-bfdb-c30342169baa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114dd-57b6-405e-b8e2-a460972b1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114dd-57b6-405e-b8e2-a460972b153a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Props1.xml><?xml version="1.0" encoding="utf-8"?>
<ds:datastoreItem xmlns:ds="http://schemas.openxmlformats.org/officeDocument/2006/customXml" ds:itemID="{3D19BCCD-1DE2-4E12-9D09-A9ACAB2C9F1C}"/>
</file>

<file path=customXml/itemProps2.xml><?xml version="1.0" encoding="utf-8"?>
<ds:datastoreItem xmlns:ds="http://schemas.openxmlformats.org/officeDocument/2006/customXml" ds:itemID="{3C6C2F2E-9208-4A15-B706-BA964B5F9859}"/>
</file>

<file path=customXml/itemProps3.xml><?xml version="1.0" encoding="utf-8"?>
<ds:datastoreItem xmlns:ds="http://schemas.openxmlformats.org/officeDocument/2006/customXml" ds:itemID="{335F4F53-CC31-48E0-9D4B-D2EC3866DA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590</Words>
  <Characters>3377</Characters>
  <Application>Microsoft Office Word</Application>
  <DocSecurity>4</DocSecurity>
  <Lines>335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Haque, Marium</dc:creator>
  <cp:keywords/>
  <dc:description/>
  <cp:lastModifiedBy>Thurlow, Kayleigh</cp:lastModifiedBy>
  <cp:revision>2</cp:revision>
  <dcterms:created xsi:type="dcterms:W3CDTF">2026-01-28T09:04:00Z</dcterms:created>
  <dcterms:modified xsi:type="dcterms:W3CDTF">2026-01-28T09:04:00Z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0x010100A8365D3033EC4F4B99C49ACA5E24D448</vt:lpwstr>
  </property>
</Properties>
</file>